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4F717" w14:textId="77777777" w:rsidR="006176A3" w:rsidRDefault="00D444A6">
      <w:pPr>
        <w:rPr>
          <w:u w:val="single"/>
        </w:rPr>
      </w:pPr>
      <w:r>
        <w:rPr>
          <w:u w:val="single"/>
        </w:rPr>
        <w:t>Themen Frühfortbildung</w:t>
      </w:r>
      <w:r w:rsidR="007B7740">
        <w:rPr>
          <w:u w:val="single"/>
        </w:rPr>
        <w:t xml:space="preserve"> </w:t>
      </w:r>
      <w:r w:rsidR="00153A8B">
        <w:rPr>
          <w:u w:val="single"/>
        </w:rPr>
        <w:t>Sommerhalbjahr 20</w:t>
      </w:r>
      <w:r w:rsidR="007B7740">
        <w:rPr>
          <w:u w:val="single"/>
        </w:rPr>
        <w:t>18</w:t>
      </w:r>
    </w:p>
    <w:p w14:paraId="0F380793" w14:textId="77777777" w:rsidR="00D444A6" w:rsidRPr="00D444A6" w:rsidRDefault="00D444A6">
      <w:pPr>
        <w:rPr>
          <w:u w:val="single"/>
        </w:rPr>
      </w:pPr>
    </w:p>
    <w:p w14:paraId="73873A30" w14:textId="77777777" w:rsidR="00DE6859" w:rsidRDefault="00153A8B">
      <w:r>
        <w:t>02</w:t>
      </w:r>
      <w:r w:rsidR="00A6779F">
        <w:t>.0</w:t>
      </w:r>
      <w:r>
        <w:t>5</w:t>
      </w:r>
      <w:r w:rsidR="00A6779F">
        <w:t>.2018:</w:t>
      </w:r>
      <w:r w:rsidR="00A530A0">
        <w:t xml:space="preserve"> Kalash: Techniken der </w:t>
      </w:r>
      <w:proofErr w:type="spellStart"/>
      <w:r w:rsidR="00A530A0">
        <w:t>Mammareduktionsplastik</w:t>
      </w:r>
      <w:proofErr w:type="spellEnd"/>
    </w:p>
    <w:p w14:paraId="25D02E96" w14:textId="77777777" w:rsidR="00DE6859" w:rsidRDefault="00153A8B">
      <w:r>
        <w:t>09.05.2018:</w:t>
      </w:r>
      <w:r w:rsidR="00356657">
        <w:t xml:space="preserve"> Kraus: Diagnostik und Therapie des CRPS</w:t>
      </w:r>
    </w:p>
    <w:p w14:paraId="3E9800BE" w14:textId="77777777" w:rsidR="00DE6859" w:rsidRDefault="00153A8B">
      <w:r>
        <w:t>16.05.2018:</w:t>
      </w:r>
      <w:r w:rsidR="00356657">
        <w:t xml:space="preserve"> Thiele: </w:t>
      </w:r>
      <w:proofErr w:type="spellStart"/>
      <w:r w:rsidR="00356657">
        <w:t>Injizierbare</w:t>
      </w:r>
      <w:proofErr w:type="spellEnd"/>
      <w:r w:rsidR="00356657">
        <w:t xml:space="preserve"> Füllmaterialien in der Plastischen Chirurgie</w:t>
      </w:r>
    </w:p>
    <w:p w14:paraId="6861411A" w14:textId="77777777" w:rsidR="00DE6859" w:rsidRDefault="00153A8B">
      <w:r>
        <w:t>23.05.2018:</w:t>
      </w:r>
      <w:r w:rsidR="009815B8">
        <w:t xml:space="preserve"> M&amp;M</w:t>
      </w:r>
    </w:p>
    <w:p w14:paraId="760B789B" w14:textId="77777777" w:rsidR="00DE6859" w:rsidRDefault="00153A8B">
      <w:r>
        <w:t>30.05.2018:</w:t>
      </w:r>
      <w:r w:rsidR="00356657">
        <w:t xml:space="preserve"> Simunovic: </w:t>
      </w:r>
      <w:r w:rsidR="00356657" w:rsidRPr="00356657">
        <w:t xml:space="preserve">Wiederherstellung der </w:t>
      </w:r>
      <w:r w:rsidR="00153BA3">
        <w:t xml:space="preserve">gelähmten </w:t>
      </w:r>
      <w:bookmarkStart w:id="0" w:name="_GoBack"/>
      <w:bookmarkEnd w:id="0"/>
      <w:r w:rsidR="00356657" w:rsidRPr="00356657">
        <w:t>Ellenbogenfunktion</w:t>
      </w:r>
    </w:p>
    <w:p w14:paraId="311EBD4F" w14:textId="77777777" w:rsidR="00DE6859" w:rsidRDefault="00153A8B">
      <w:r>
        <w:t>06.06.2018:</w:t>
      </w:r>
      <w:r w:rsidR="00D075B0">
        <w:t xml:space="preserve"> Braig: </w:t>
      </w:r>
      <w:r w:rsidR="00D075B0" w:rsidRPr="00D075B0">
        <w:t xml:space="preserve">Defektdeckung </w:t>
      </w:r>
      <w:r w:rsidR="00D075B0">
        <w:t>inguinaler Gefäßprothesen</w:t>
      </w:r>
    </w:p>
    <w:p w14:paraId="035141DD" w14:textId="77777777" w:rsidR="00DE6859" w:rsidRDefault="00153A8B">
      <w:r>
        <w:t>13.06.2018:</w:t>
      </w:r>
      <w:r w:rsidR="00D075B0">
        <w:t xml:space="preserve"> Kiefer: Prinzipien der Wundheilung und Behandlung chronischer Wunden</w:t>
      </w:r>
    </w:p>
    <w:p w14:paraId="5F587DAC" w14:textId="77777777" w:rsidR="00EA6124" w:rsidRDefault="00153A8B">
      <w:r>
        <w:t>20.06.2018:</w:t>
      </w:r>
      <w:r w:rsidR="00B94199">
        <w:t xml:space="preserve"> </w:t>
      </w:r>
      <w:r w:rsidR="00181D5B">
        <w:t>Wieser</w:t>
      </w:r>
      <w:r w:rsidR="003431BA">
        <w:t xml:space="preserve">, </w:t>
      </w:r>
      <w:proofErr w:type="spellStart"/>
      <w:r w:rsidR="003431BA">
        <w:t>Photoabteilung</w:t>
      </w:r>
      <w:proofErr w:type="spellEnd"/>
      <w:r w:rsidR="00181D5B">
        <w:t xml:space="preserve">: Grundlagen der standardisierten </w:t>
      </w:r>
      <w:proofErr w:type="spellStart"/>
      <w:r w:rsidR="00181D5B">
        <w:t>Photodokumentation</w:t>
      </w:r>
      <w:proofErr w:type="spellEnd"/>
      <w:r w:rsidR="00181D5B">
        <w:t xml:space="preserve"> </w:t>
      </w:r>
    </w:p>
    <w:p w14:paraId="60DA06C7" w14:textId="77777777" w:rsidR="00DE6859" w:rsidRDefault="00153A8B">
      <w:r>
        <w:t>27.06.2018:</w:t>
      </w:r>
      <w:r w:rsidR="009815B8">
        <w:t xml:space="preserve"> M&amp;M</w:t>
      </w:r>
    </w:p>
    <w:p w14:paraId="2742E23A" w14:textId="77777777" w:rsidR="00DE6859" w:rsidRDefault="00153A8B">
      <w:r w:rsidRPr="003431BA">
        <w:t>04.07.2018:</w:t>
      </w:r>
      <w:r w:rsidR="009815B8" w:rsidRPr="003431BA">
        <w:t xml:space="preserve"> </w:t>
      </w:r>
      <w:r w:rsidR="003431BA" w:rsidRPr="003431BA">
        <w:t>Taschner, Neuror</w:t>
      </w:r>
      <w:r w:rsidR="00181D5B" w:rsidRPr="003431BA">
        <w:t xml:space="preserve">adiologie: </w:t>
      </w:r>
      <w:proofErr w:type="spellStart"/>
      <w:r w:rsidR="004D1986">
        <w:t>Interventionelle</w:t>
      </w:r>
      <w:proofErr w:type="spellEnd"/>
      <w:r w:rsidR="004D1986">
        <w:t xml:space="preserve"> Behandlung</w:t>
      </w:r>
      <w:r w:rsidR="003431BA" w:rsidRPr="003431BA">
        <w:t xml:space="preserve"> vaskulärer Malformationen</w:t>
      </w:r>
    </w:p>
    <w:p w14:paraId="4BED8E0E" w14:textId="77777777" w:rsidR="00DE6859" w:rsidRDefault="00153A8B">
      <w:r>
        <w:t>11.07.2018:</w:t>
      </w:r>
      <w:r w:rsidR="00D075B0">
        <w:t xml:space="preserve"> Zajonc: Behandlung der DRUG-Arthrose</w:t>
      </w:r>
    </w:p>
    <w:p w14:paraId="736F97C2" w14:textId="77777777" w:rsidR="00DE6859" w:rsidRDefault="00153A8B">
      <w:r w:rsidRPr="003431BA">
        <w:t>18.07.2018:</w:t>
      </w:r>
      <w:r w:rsidR="002C7300" w:rsidRPr="003431BA">
        <w:t xml:space="preserve"> </w:t>
      </w:r>
      <w:r w:rsidR="003431BA" w:rsidRPr="003431BA">
        <w:t>Winninger</w:t>
      </w:r>
      <w:r w:rsidR="002C7300" w:rsidRPr="003431BA">
        <w:t xml:space="preserve">: </w:t>
      </w:r>
      <w:r w:rsidR="003C4714">
        <w:t xml:space="preserve">Plastisch Chirurgische Therapie von </w:t>
      </w:r>
      <w:proofErr w:type="spellStart"/>
      <w:r w:rsidR="003C4714">
        <w:t>Paravasaten</w:t>
      </w:r>
      <w:proofErr w:type="spellEnd"/>
      <w:r w:rsidR="003C4714">
        <w:t xml:space="preserve"> und Verätzungen</w:t>
      </w:r>
    </w:p>
    <w:p w14:paraId="1B1DE42A" w14:textId="77777777" w:rsidR="00DE6859" w:rsidRDefault="00153A8B">
      <w:r>
        <w:t>25.07.2018:</w:t>
      </w:r>
      <w:r w:rsidR="009815B8" w:rsidRPr="009815B8">
        <w:t xml:space="preserve"> </w:t>
      </w:r>
      <w:r w:rsidR="00D075B0">
        <w:t xml:space="preserve">Eisenhardt: </w:t>
      </w:r>
      <w:proofErr w:type="spellStart"/>
      <w:r w:rsidR="00D075B0">
        <w:t>Rekonstruktive</w:t>
      </w:r>
      <w:proofErr w:type="spellEnd"/>
      <w:r w:rsidR="00D075B0">
        <w:t xml:space="preserve"> Lidchirurgie</w:t>
      </w:r>
    </w:p>
    <w:p w14:paraId="64C6EE4E" w14:textId="77777777" w:rsidR="00DE6859" w:rsidRDefault="00153A8B">
      <w:r>
        <w:t>01.08.2018:</w:t>
      </w:r>
      <w:r w:rsidR="009815B8">
        <w:t xml:space="preserve"> </w:t>
      </w:r>
      <w:r w:rsidR="00D075B0">
        <w:t xml:space="preserve">Rashid: </w:t>
      </w:r>
      <w:r w:rsidR="00D075B0" w:rsidRPr="00D075B0">
        <w:t xml:space="preserve">Rekonstruktion </w:t>
      </w:r>
      <w:r w:rsidR="00D075B0">
        <w:t>von</w:t>
      </w:r>
      <w:r w:rsidR="00D075B0" w:rsidRPr="00D075B0">
        <w:t xml:space="preserve"> Fingerdefektverletzung</w:t>
      </w:r>
      <w:r w:rsidR="00D075B0">
        <w:t>en</w:t>
      </w:r>
    </w:p>
    <w:p w14:paraId="3EB11861" w14:textId="77777777" w:rsidR="00DE6859" w:rsidRDefault="00153A8B">
      <w:r>
        <w:t>08.08.2018:</w:t>
      </w:r>
      <w:r w:rsidR="009815B8" w:rsidRPr="009815B8">
        <w:t xml:space="preserve"> </w:t>
      </w:r>
      <w:r w:rsidR="009815B8">
        <w:t>M&amp;M</w:t>
      </w:r>
    </w:p>
    <w:p w14:paraId="2B010640" w14:textId="77777777" w:rsidR="00DE6859" w:rsidRDefault="00153A8B">
      <w:r>
        <w:t>15.08.2018:</w:t>
      </w:r>
      <w:r w:rsidR="00D075B0" w:rsidRPr="00D075B0">
        <w:t xml:space="preserve"> </w:t>
      </w:r>
      <w:r w:rsidR="00B94199">
        <w:t>Zeller:</w:t>
      </w:r>
      <w:r w:rsidR="00393C63">
        <w:t xml:space="preserve"> Genioplastik</w:t>
      </w:r>
    </w:p>
    <w:p w14:paraId="615983E3" w14:textId="77777777" w:rsidR="00DE6859" w:rsidRDefault="009815B8">
      <w:r>
        <w:t>22.08.2018:</w:t>
      </w:r>
      <w:r w:rsidR="00B94199">
        <w:t xml:space="preserve"> Leibig:</w:t>
      </w:r>
      <w:r w:rsidR="00393C63">
        <w:t xml:space="preserve"> Diagnostik und Therapie von Ringbandverletzungen</w:t>
      </w:r>
    </w:p>
    <w:p w14:paraId="422595F9" w14:textId="77777777" w:rsidR="00DE6859" w:rsidRDefault="009815B8">
      <w:r>
        <w:t>29.08.2018:</w:t>
      </w:r>
      <w:r w:rsidRPr="009815B8">
        <w:t xml:space="preserve"> </w:t>
      </w:r>
      <w:r w:rsidR="00B94199">
        <w:t>Weiß: Behandlung der chronischen Osteomyelitis</w:t>
      </w:r>
    </w:p>
    <w:p w14:paraId="36F74A9F" w14:textId="77777777" w:rsidR="00DE6859" w:rsidRDefault="009815B8">
      <w:r>
        <w:t>05.09.2018: Vorträge DGPRÄC I</w:t>
      </w:r>
    </w:p>
    <w:p w14:paraId="47F69572" w14:textId="77777777" w:rsidR="00DE6859" w:rsidRDefault="009815B8">
      <w:r>
        <w:t>12.09.2018: Vorträge DGPRÄC II</w:t>
      </w:r>
    </w:p>
    <w:p w14:paraId="59D00E87" w14:textId="77777777" w:rsidR="00DE6859" w:rsidRDefault="009815B8">
      <w:r>
        <w:t>19.09.2018:</w:t>
      </w:r>
      <w:r w:rsidRPr="009815B8">
        <w:t xml:space="preserve"> </w:t>
      </w:r>
      <w:r>
        <w:t>M&amp;M</w:t>
      </w:r>
    </w:p>
    <w:p w14:paraId="1DCA4243" w14:textId="77777777" w:rsidR="00DE6859" w:rsidRDefault="009815B8">
      <w:r>
        <w:t>26.09.2018:</w:t>
      </w:r>
      <w:r w:rsidR="00D075B0">
        <w:t xml:space="preserve"> </w:t>
      </w:r>
      <w:r w:rsidR="00EA6124">
        <w:t xml:space="preserve">Kalash: </w:t>
      </w:r>
      <w:r w:rsidR="00EA6124" w:rsidRPr="00E64009">
        <w:t>Ergebnisse sensibilisierter Lappenplastiken</w:t>
      </w:r>
    </w:p>
    <w:p w14:paraId="735CC96C" w14:textId="77777777" w:rsidR="00DE6859" w:rsidRDefault="009815B8">
      <w:r>
        <w:t>10.10.2018:</w:t>
      </w:r>
      <w:r w:rsidR="00D075B0">
        <w:t xml:space="preserve"> Lampert: Indikationen zur Handgelenksarthroskopie</w:t>
      </w:r>
    </w:p>
    <w:p w14:paraId="49A82035" w14:textId="77777777" w:rsidR="00DE6859" w:rsidRDefault="009815B8">
      <w:r>
        <w:t xml:space="preserve">17.10.2018: </w:t>
      </w:r>
      <w:r w:rsidR="00B94199">
        <w:t>Keller:</w:t>
      </w:r>
      <w:r w:rsidR="00393C63">
        <w:t xml:space="preserve"> </w:t>
      </w:r>
      <w:proofErr w:type="spellStart"/>
      <w:r w:rsidR="00393C63">
        <w:t>Perioperatives</w:t>
      </w:r>
      <w:proofErr w:type="spellEnd"/>
      <w:r w:rsidR="00393C63">
        <w:t xml:space="preserve"> Gerinnungsmanagement</w:t>
      </w:r>
    </w:p>
    <w:p w14:paraId="51E8615A" w14:textId="77777777" w:rsidR="00EA6124" w:rsidRDefault="009815B8" w:rsidP="00EA6124">
      <w:r>
        <w:t>24.10.2018:</w:t>
      </w:r>
      <w:r w:rsidR="00B94199">
        <w:t xml:space="preserve"> </w:t>
      </w:r>
      <w:proofErr w:type="spellStart"/>
      <w:r w:rsidR="00EA6124">
        <w:t>Bannasch</w:t>
      </w:r>
      <w:proofErr w:type="spellEnd"/>
      <w:r w:rsidR="00EA6124">
        <w:t xml:space="preserve">: </w:t>
      </w:r>
      <w:proofErr w:type="spellStart"/>
      <w:r w:rsidR="00BF66B4">
        <w:t>Mot</w:t>
      </w:r>
      <w:proofErr w:type="spellEnd"/>
      <w:r w:rsidR="00BF66B4">
        <w:t>. Ersatzoperationen nach Tumorresektion an der unteren Extremität</w:t>
      </w:r>
    </w:p>
    <w:p w14:paraId="5AEB9A34" w14:textId="77777777" w:rsidR="00E57FF6" w:rsidRPr="00325200" w:rsidRDefault="009815B8" w:rsidP="00E57FF6">
      <w:r>
        <w:t>31.10.2018:</w:t>
      </w:r>
      <w:r w:rsidRPr="009815B8">
        <w:t xml:space="preserve"> </w:t>
      </w:r>
      <w:r>
        <w:t>M&amp;M</w:t>
      </w:r>
    </w:p>
    <w:sectPr w:rsidR="00E57FF6" w:rsidRPr="003252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A8"/>
    <w:rsid w:val="00003030"/>
    <w:rsid w:val="00030045"/>
    <w:rsid w:val="0004030E"/>
    <w:rsid w:val="000D4091"/>
    <w:rsid w:val="000F483B"/>
    <w:rsid w:val="001102F7"/>
    <w:rsid w:val="00153A8B"/>
    <w:rsid w:val="00153BA3"/>
    <w:rsid w:val="0016546A"/>
    <w:rsid w:val="00181D5B"/>
    <w:rsid w:val="001867E1"/>
    <w:rsid w:val="001C7C76"/>
    <w:rsid w:val="001F1793"/>
    <w:rsid w:val="00212627"/>
    <w:rsid w:val="00277EAC"/>
    <w:rsid w:val="002A5B16"/>
    <w:rsid w:val="002C7300"/>
    <w:rsid w:val="003003C8"/>
    <w:rsid w:val="00311264"/>
    <w:rsid w:val="00325200"/>
    <w:rsid w:val="003431BA"/>
    <w:rsid w:val="00356657"/>
    <w:rsid w:val="003631B8"/>
    <w:rsid w:val="003723B8"/>
    <w:rsid w:val="00377D4E"/>
    <w:rsid w:val="00393C63"/>
    <w:rsid w:val="003A7152"/>
    <w:rsid w:val="003C4714"/>
    <w:rsid w:val="003E0D45"/>
    <w:rsid w:val="00476DFB"/>
    <w:rsid w:val="00497043"/>
    <w:rsid w:val="004C5423"/>
    <w:rsid w:val="004D1986"/>
    <w:rsid w:val="004D1DED"/>
    <w:rsid w:val="004F4647"/>
    <w:rsid w:val="005252EC"/>
    <w:rsid w:val="00556BD8"/>
    <w:rsid w:val="0059073D"/>
    <w:rsid w:val="005B4808"/>
    <w:rsid w:val="00610895"/>
    <w:rsid w:val="00612AA1"/>
    <w:rsid w:val="00615C95"/>
    <w:rsid w:val="0064551D"/>
    <w:rsid w:val="00674F3B"/>
    <w:rsid w:val="006B0358"/>
    <w:rsid w:val="006B23E4"/>
    <w:rsid w:val="006D2AC8"/>
    <w:rsid w:val="006E0F94"/>
    <w:rsid w:val="00706B67"/>
    <w:rsid w:val="00795F92"/>
    <w:rsid w:val="007B7740"/>
    <w:rsid w:val="007D7BD7"/>
    <w:rsid w:val="00852633"/>
    <w:rsid w:val="0088148D"/>
    <w:rsid w:val="008B57E0"/>
    <w:rsid w:val="008C12C4"/>
    <w:rsid w:val="008E0CD1"/>
    <w:rsid w:val="00927221"/>
    <w:rsid w:val="0093479C"/>
    <w:rsid w:val="009627A8"/>
    <w:rsid w:val="009730D0"/>
    <w:rsid w:val="009815B8"/>
    <w:rsid w:val="009A4ECB"/>
    <w:rsid w:val="009D1978"/>
    <w:rsid w:val="009E4BFA"/>
    <w:rsid w:val="00A22EA9"/>
    <w:rsid w:val="00A24600"/>
    <w:rsid w:val="00A26047"/>
    <w:rsid w:val="00A530A0"/>
    <w:rsid w:val="00A6779F"/>
    <w:rsid w:val="00AD62AC"/>
    <w:rsid w:val="00AF39FA"/>
    <w:rsid w:val="00B1121D"/>
    <w:rsid w:val="00B77627"/>
    <w:rsid w:val="00B86782"/>
    <w:rsid w:val="00B94199"/>
    <w:rsid w:val="00BA68B8"/>
    <w:rsid w:val="00BB40EC"/>
    <w:rsid w:val="00BC776A"/>
    <w:rsid w:val="00BF66B4"/>
    <w:rsid w:val="00C13DE3"/>
    <w:rsid w:val="00C23286"/>
    <w:rsid w:val="00C80E55"/>
    <w:rsid w:val="00CA798D"/>
    <w:rsid w:val="00CC0EBB"/>
    <w:rsid w:val="00D075B0"/>
    <w:rsid w:val="00D1307A"/>
    <w:rsid w:val="00D244AE"/>
    <w:rsid w:val="00D444A6"/>
    <w:rsid w:val="00D70F10"/>
    <w:rsid w:val="00D72970"/>
    <w:rsid w:val="00D953E4"/>
    <w:rsid w:val="00DE6859"/>
    <w:rsid w:val="00E17EFC"/>
    <w:rsid w:val="00E41F85"/>
    <w:rsid w:val="00E46D25"/>
    <w:rsid w:val="00E57FF6"/>
    <w:rsid w:val="00E6170E"/>
    <w:rsid w:val="00E63941"/>
    <w:rsid w:val="00E64009"/>
    <w:rsid w:val="00E90763"/>
    <w:rsid w:val="00EA6124"/>
    <w:rsid w:val="00EB2104"/>
    <w:rsid w:val="00EC7D11"/>
    <w:rsid w:val="00F26DAA"/>
    <w:rsid w:val="00F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695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9F83-51A6-6641-96B4-FA7E9731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Florian Lampert</dc:creator>
  <cp:lastModifiedBy>Filip Simunovic</cp:lastModifiedBy>
  <cp:revision>15</cp:revision>
  <cp:lastPrinted>2017-04-25T15:47:00Z</cp:lastPrinted>
  <dcterms:created xsi:type="dcterms:W3CDTF">2018-03-27T08:32:00Z</dcterms:created>
  <dcterms:modified xsi:type="dcterms:W3CDTF">2018-04-11T22:21:00Z</dcterms:modified>
</cp:coreProperties>
</file>